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81AA" w14:textId="77777777" w:rsidR="00221A5D" w:rsidRDefault="00E02E15">
      <w:pPr>
        <w:pStyle w:val="Title"/>
      </w:pPr>
      <w:r>
        <w:t>Pre-interview writing task</w:t>
      </w:r>
    </w:p>
    <w:p w14:paraId="7B9A000A" w14:textId="77777777" w:rsidR="00221A5D" w:rsidRDefault="00E02E15">
      <w:pPr>
        <w:pStyle w:val="Subtitle"/>
        <w:rPr>
          <w:rFonts w:asciiTheme="minorHAnsi" w:hAnsiTheme="minorHAnsi"/>
        </w:rPr>
      </w:pPr>
      <w:r>
        <w:rPr>
          <w:rFonts w:asciiTheme="minorHAnsi" w:hAnsiTheme="minorHAnsi"/>
        </w:rPr>
        <w:t xml:space="preserve">Write a </w:t>
      </w:r>
      <w:proofErr w:type="gramStart"/>
      <w:r>
        <w:rPr>
          <w:rFonts w:asciiTheme="minorHAnsi" w:hAnsiTheme="minorHAnsi"/>
        </w:rPr>
        <w:t>200-300 word</w:t>
      </w:r>
      <w:proofErr w:type="gramEnd"/>
      <w:r>
        <w:rPr>
          <w:rFonts w:asciiTheme="minorHAnsi" w:hAnsiTheme="minorHAnsi"/>
        </w:rPr>
        <w:t xml:space="preserve"> reflection on a class of yours that you felt was successful. How did the lesson plan, materials and tasks contribute to the success of the class? How did your language and actions help the students to have a positive learning experience? What will you do differently when you teach that lesson to a different group of students in the future?</w:t>
      </w:r>
    </w:p>
    <w:p w14:paraId="5E00830E" w14:textId="77777777" w:rsidR="00221A5D" w:rsidRDefault="00E02E15">
      <w:pPr>
        <w:pStyle w:val="Heading1"/>
        <w:rPr>
          <w:rFonts w:asciiTheme="minorHAnsi" w:hAnsiTheme="minorHAnsi"/>
        </w:rPr>
      </w:pPr>
      <w:r>
        <w:rPr>
          <w:rFonts w:asciiTheme="minorHAnsi" w:hAnsiTheme="minorHAnsi"/>
        </w:rPr>
        <w:t xml:space="preserve">Here’s an example to help you: </w:t>
      </w:r>
    </w:p>
    <w:p w14:paraId="54B0A100" w14:textId="77777777" w:rsidR="00221A5D" w:rsidRDefault="00221A5D">
      <w:pPr>
        <w:spacing w:after="0" w:line="240" w:lineRule="auto"/>
      </w:pPr>
    </w:p>
    <w:p w14:paraId="51CA61D0" w14:textId="77777777" w:rsidR="00BD5E2D" w:rsidRDefault="00BD5E2D" w:rsidP="00BD5E2D">
      <w:pPr>
        <w:spacing w:after="0" w:line="240" w:lineRule="auto"/>
      </w:pPr>
      <w:r>
        <w:t>Lesson aim: Students will be able to use prepositions to design and present their own shopping mall.</w:t>
      </w:r>
    </w:p>
    <w:p w14:paraId="5C175522" w14:textId="77777777" w:rsidR="00BD5E2D" w:rsidRDefault="00BD5E2D" w:rsidP="00BD5E2D">
      <w:pPr>
        <w:spacing w:after="0" w:line="240" w:lineRule="auto"/>
      </w:pPr>
      <w:r>
        <w:t>Age of learners: 9-10</w:t>
      </w:r>
    </w:p>
    <w:p w14:paraId="0629DAC3" w14:textId="77777777" w:rsidR="00BD5E2D" w:rsidRDefault="00BD5E2D" w:rsidP="00BD5E2D">
      <w:pPr>
        <w:spacing w:after="0" w:line="240" w:lineRule="auto"/>
      </w:pPr>
      <w:r>
        <w:t>Level of learners: Elementary</w:t>
      </w:r>
    </w:p>
    <w:p w14:paraId="15ED524E" w14:textId="2C9A7A3B" w:rsidR="00BD5E2D" w:rsidRPr="00BD5E2D" w:rsidRDefault="00BD5E2D" w:rsidP="00BD5E2D">
      <w:pPr>
        <w:spacing w:after="0" w:line="240" w:lineRule="auto"/>
      </w:pPr>
      <w:r>
        <w:t>Number of learners: 14</w:t>
      </w:r>
    </w:p>
    <w:p w14:paraId="4C7B4809" w14:textId="77777777" w:rsidR="00BD5E2D" w:rsidRDefault="00BD5E2D" w:rsidP="00BD5E2D">
      <w:pPr>
        <w:spacing w:after="0" w:line="240" w:lineRule="auto"/>
        <w:rPr>
          <w:i/>
        </w:rPr>
      </w:pPr>
    </w:p>
    <w:p w14:paraId="308768F9" w14:textId="77777777" w:rsidR="00BD5E2D" w:rsidRDefault="00BD5E2D" w:rsidP="00BD5E2D">
      <w:pPr>
        <w:spacing w:after="0" w:line="240" w:lineRule="auto"/>
        <w:rPr>
          <w:i/>
        </w:rPr>
      </w:pPr>
      <w:r>
        <w:rPr>
          <w:i/>
        </w:rPr>
        <w:t>How did the lesson plan, materials and tasks contribute to the success of the class?</w:t>
      </w:r>
    </w:p>
    <w:p w14:paraId="55D2DAEB" w14:textId="0B7D3F98" w:rsidR="00BD5E2D" w:rsidRPr="004E5A1D" w:rsidRDefault="00BD5E2D" w:rsidP="00BD5E2D">
      <w:pPr>
        <w:spacing w:after="0" w:line="240" w:lineRule="auto"/>
        <w:rPr>
          <w:iCs/>
        </w:rPr>
      </w:pPr>
      <w:r>
        <w:rPr>
          <w:iCs/>
        </w:rPr>
        <w:t>I split the students into groups, which they enjoyed as it was an interaction pattern which we do not usually use in this class. Each student had a set of pens and a large sheet of paper, which allowed the students to be creative and art</w:t>
      </w:r>
      <w:r>
        <w:rPr>
          <w:iCs/>
        </w:rPr>
        <w:t>y</w:t>
      </w:r>
      <w:r>
        <w:rPr>
          <w:iCs/>
        </w:rPr>
        <w:t>. Some of the students who don’t normally take a lead role were more active in the class because of this, which I think made it a success. There was lots of peer correction in the class because they were working in groups, which helped the weaker students learn, and helped the stronger students to consolidate their knowledge by passing it on to others. My lesson plan was good as it allowed the students enough time to do the activity, without wasting time. The students enjoyed presenting their malls in front of the rest of the class.</w:t>
      </w:r>
    </w:p>
    <w:p w14:paraId="152547A2" w14:textId="77777777" w:rsidR="00BD5E2D" w:rsidRDefault="00BD5E2D" w:rsidP="00BD5E2D">
      <w:pPr>
        <w:spacing w:after="0" w:line="240" w:lineRule="auto"/>
        <w:rPr>
          <w:rFonts w:ascii="Helvetica 55 Roman" w:hAnsi="Helvetica 55 Roman" w:cs="Arial"/>
          <w:sz w:val="20"/>
        </w:rPr>
      </w:pPr>
    </w:p>
    <w:p w14:paraId="5239D8A8" w14:textId="77777777" w:rsidR="00BD5E2D" w:rsidRDefault="00BD5E2D" w:rsidP="00BD5E2D">
      <w:pPr>
        <w:spacing w:after="0" w:line="240" w:lineRule="auto"/>
        <w:rPr>
          <w:i/>
        </w:rPr>
      </w:pPr>
      <w:r>
        <w:rPr>
          <w:i/>
        </w:rPr>
        <w:t>How did your language and actions help the students to have a positive learning experience?</w:t>
      </w:r>
    </w:p>
    <w:p w14:paraId="103997D3" w14:textId="77777777" w:rsidR="00BD5E2D" w:rsidRPr="007C7C32" w:rsidRDefault="00BD5E2D" w:rsidP="00BD5E2D">
      <w:pPr>
        <w:spacing w:after="0" w:line="240" w:lineRule="auto"/>
        <w:rPr>
          <w:iCs/>
        </w:rPr>
      </w:pPr>
      <w:r>
        <w:rPr>
          <w:iCs/>
        </w:rPr>
        <w:t>I motivated the students by monitoring while they were doing the project. I asked them questions about spelling and the grammar point to check their understanding and to show support and that I was interested in their work. I tried to be constructive in my feedback by giving them something positive first, then something to improve, and finally something else positive.</w:t>
      </w:r>
    </w:p>
    <w:p w14:paraId="0C82379F" w14:textId="77777777" w:rsidR="00BD5E2D" w:rsidRDefault="00BD5E2D" w:rsidP="00BD5E2D">
      <w:pPr>
        <w:spacing w:after="0" w:line="240" w:lineRule="auto"/>
        <w:rPr>
          <w:rFonts w:ascii="Helvetica 55 Roman" w:hAnsi="Helvetica 55 Roman" w:cs="Arial"/>
          <w:sz w:val="20"/>
        </w:rPr>
      </w:pPr>
    </w:p>
    <w:p w14:paraId="7A9C8A8D" w14:textId="77777777" w:rsidR="00BD5E2D" w:rsidRDefault="00BD5E2D" w:rsidP="00BD5E2D">
      <w:pPr>
        <w:spacing w:after="0" w:line="240" w:lineRule="auto"/>
        <w:rPr>
          <w:i/>
        </w:rPr>
      </w:pPr>
      <w:r w:rsidRPr="008956D4">
        <w:rPr>
          <w:i/>
        </w:rPr>
        <w:t>What will you do differently when you teach that lesson to a different group of students in the future?</w:t>
      </w:r>
    </w:p>
    <w:p w14:paraId="627C417A" w14:textId="77777777" w:rsidR="00BD5E2D" w:rsidRPr="00CD12B3" w:rsidRDefault="00BD5E2D" w:rsidP="00BD5E2D">
      <w:r>
        <w:t>In future I would try and balance the groups better. Some of the groups contained more strong students than others, and this meant the activity wasn’t as effective as it could have been. Next time I would also like to collect their work and display it on the school activity wall to show them that they did a good job and to encourage other students.</w:t>
      </w:r>
    </w:p>
    <w:p w14:paraId="044B1475" w14:textId="77777777" w:rsidR="00221A5D" w:rsidRDefault="00E02E15">
      <w:pPr>
        <w:pStyle w:val="Heading1"/>
        <w:rPr>
          <w:rFonts w:asciiTheme="minorHAnsi" w:hAnsiTheme="minorHAnsi"/>
        </w:rPr>
      </w:pPr>
      <w:r>
        <w:rPr>
          <w:rFonts w:asciiTheme="minorHAnsi" w:hAnsiTheme="minorHAnsi"/>
        </w:rPr>
        <w:t>Your answer:</w:t>
      </w:r>
    </w:p>
    <w:p w14:paraId="4F5C787C" w14:textId="4DED8880" w:rsidR="00221A5D" w:rsidRDefault="00E02E15">
      <w:pPr>
        <w:spacing w:after="0" w:line="240" w:lineRule="auto"/>
      </w:pPr>
      <w:r>
        <w:t xml:space="preserve">Lesson aim: </w:t>
      </w:r>
    </w:p>
    <w:p w14:paraId="29871ECA" w14:textId="6CA9ECC7" w:rsidR="00221A5D" w:rsidRDefault="00E02E15">
      <w:pPr>
        <w:spacing w:after="0" w:line="240" w:lineRule="auto"/>
      </w:pPr>
      <w:r>
        <w:t xml:space="preserve">Age of learners: </w:t>
      </w:r>
    </w:p>
    <w:p w14:paraId="3FB4FAE2" w14:textId="793E78B7" w:rsidR="00221A5D" w:rsidRDefault="00E02E15">
      <w:pPr>
        <w:spacing w:after="0" w:line="240" w:lineRule="auto"/>
      </w:pPr>
      <w:r>
        <w:t xml:space="preserve">Level of learners: </w:t>
      </w:r>
    </w:p>
    <w:p w14:paraId="1D097F3A" w14:textId="39FEA64C" w:rsidR="00221A5D" w:rsidRDefault="00E02E15">
      <w:pPr>
        <w:spacing w:after="0" w:line="240" w:lineRule="auto"/>
      </w:pPr>
      <w:r>
        <w:t xml:space="preserve">Number of learners: </w:t>
      </w:r>
      <w:r>
        <w:rPr>
          <w:rFonts w:hint="eastAsia"/>
        </w:rPr>
        <w:t xml:space="preserve"> </w:t>
      </w:r>
    </w:p>
    <w:p w14:paraId="23656681" w14:textId="1EA4F95A" w:rsidR="00221A5D" w:rsidRDefault="001E22F3" w:rsidP="00C45743">
      <w:r>
        <w:lastRenderedPageBreak/>
        <w:t xml:space="preserve"> </w:t>
      </w:r>
    </w:p>
    <w:sectPr w:rsidR="00221A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90B98" w14:textId="77777777" w:rsidR="00E02E15" w:rsidRDefault="00E02E15">
      <w:pPr>
        <w:spacing w:line="240" w:lineRule="auto"/>
      </w:pPr>
      <w:r>
        <w:separator/>
      </w:r>
    </w:p>
  </w:endnote>
  <w:endnote w:type="continuationSeparator" w:id="0">
    <w:p w14:paraId="0BC01514" w14:textId="77777777" w:rsidR="00E02E15" w:rsidRDefault="00E02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Helvetica 55 Roman">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A21B" w14:textId="77777777" w:rsidR="00221A5D" w:rsidRDefault="00221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575D" w14:textId="77777777" w:rsidR="00221A5D" w:rsidRDefault="00221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2342" w14:textId="77777777" w:rsidR="00221A5D" w:rsidRDefault="0022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567A9" w14:textId="77777777" w:rsidR="00E02E15" w:rsidRDefault="00E02E15">
      <w:pPr>
        <w:spacing w:line="240" w:lineRule="auto"/>
      </w:pPr>
      <w:r>
        <w:separator/>
      </w:r>
    </w:p>
  </w:footnote>
  <w:footnote w:type="continuationSeparator" w:id="0">
    <w:p w14:paraId="0F3C8D2A" w14:textId="77777777" w:rsidR="00E02E15" w:rsidRDefault="00E02E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9C9F" w14:textId="77777777" w:rsidR="00221A5D" w:rsidRDefault="00221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9E3E" w14:textId="77777777" w:rsidR="00221A5D" w:rsidRDefault="00E02E15">
    <w:pPr>
      <w:pStyle w:val="Header"/>
    </w:pPr>
    <w:r>
      <w:rPr>
        <w:noProof/>
      </w:rPr>
      <w:drawing>
        <wp:anchor distT="0" distB="0" distL="114300" distR="114300" simplePos="0" relativeHeight="251659264" behindDoc="1" locked="0" layoutInCell="1" allowOverlap="1" wp14:anchorId="4A0BAB44" wp14:editId="3CB63562">
          <wp:simplePos x="0" y="0"/>
          <wp:positionH relativeFrom="column">
            <wp:posOffset>-48260</wp:posOffset>
          </wp:positionH>
          <wp:positionV relativeFrom="paragraph">
            <wp:posOffset>-259715</wp:posOffset>
          </wp:positionV>
          <wp:extent cx="955040" cy="690880"/>
          <wp:effectExtent l="0" t="0" r="0" b="0"/>
          <wp:wrapTight wrapText="bothSides">
            <wp:wrapPolygon edited="0">
              <wp:start x="3016" y="0"/>
              <wp:lineTo x="862" y="16081"/>
              <wp:lineTo x="862" y="20846"/>
              <wp:lineTo x="15080" y="20846"/>
              <wp:lineTo x="20681" y="10721"/>
              <wp:lineTo x="21112" y="2978"/>
              <wp:lineTo x="21112" y="0"/>
              <wp:lineTo x="30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55040" cy="69088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352AB6BC" wp14:editId="42B124BC">
          <wp:simplePos x="0" y="0"/>
          <wp:positionH relativeFrom="column">
            <wp:posOffset>3220720</wp:posOffset>
          </wp:positionH>
          <wp:positionV relativeFrom="paragraph">
            <wp:posOffset>-280035</wp:posOffset>
          </wp:positionV>
          <wp:extent cx="3248025" cy="711835"/>
          <wp:effectExtent l="0" t="0" r="9525" b="0"/>
          <wp:wrapTight wrapText="bothSides">
            <wp:wrapPolygon edited="0">
              <wp:start x="0" y="0"/>
              <wp:lineTo x="0" y="20810"/>
              <wp:lineTo x="21537" y="20810"/>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248025" cy="7118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6847" w14:textId="77777777" w:rsidR="00221A5D" w:rsidRDefault="00221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AA"/>
    <w:rsid w:val="D66D0AE5"/>
    <w:rsid w:val="00084CAA"/>
    <w:rsid w:val="001E22F3"/>
    <w:rsid w:val="00220A2E"/>
    <w:rsid w:val="00221A5D"/>
    <w:rsid w:val="00270E97"/>
    <w:rsid w:val="00437F78"/>
    <w:rsid w:val="00495EF4"/>
    <w:rsid w:val="004F4800"/>
    <w:rsid w:val="0065718A"/>
    <w:rsid w:val="00686E8C"/>
    <w:rsid w:val="007A6376"/>
    <w:rsid w:val="00814D0B"/>
    <w:rsid w:val="008865D7"/>
    <w:rsid w:val="008956D4"/>
    <w:rsid w:val="008D7348"/>
    <w:rsid w:val="00935F4D"/>
    <w:rsid w:val="009E4225"/>
    <w:rsid w:val="009F59D3"/>
    <w:rsid w:val="00A403E6"/>
    <w:rsid w:val="00BA4530"/>
    <w:rsid w:val="00BD5E2D"/>
    <w:rsid w:val="00C45743"/>
    <w:rsid w:val="00C75959"/>
    <w:rsid w:val="00C95F7B"/>
    <w:rsid w:val="00CD12B3"/>
    <w:rsid w:val="00D9680F"/>
    <w:rsid w:val="00DF2796"/>
    <w:rsid w:val="00E02E15"/>
    <w:rsid w:val="00E91153"/>
    <w:rsid w:val="00F86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127C"/>
  <w15:docId w15:val="{CEB767A3-F5D7-450B-8D13-59DD7EA8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semiHidden/>
    <w:unhideWhenUsed/>
    <w:qFormat/>
    <w:rPr>
      <w:color w:val="0000FF"/>
      <w:u w:val="single"/>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2102</Characters>
  <Application>Microsoft Office Word</Application>
  <DocSecurity>4</DocSecurity>
  <Lines>17</Lines>
  <Paragraphs>4</Paragraphs>
  <ScaleCrop>false</ScaleCrop>
  <Company>EF Education First</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Pyatt</dc:creator>
  <cp:lastModifiedBy>Felicity Pyatt</cp:lastModifiedBy>
  <cp:revision>2</cp:revision>
  <dcterms:created xsi:type="dcterms:W3CDTF">2021-05-19T06:39:00Z</dcterms:created>
  <dcterms:modified xsi:type="dcterms:W3CDTF">2021-05-19T06:39:00Z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